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DA" w:rsidRPr="00C537DA" w:rsidRDefault="00C537DA" w:rsidP="00C537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7DA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C537DA" w:rsidRPr="00C537DA" w:rsidRDefault="00C537DA" w:rsidP="00C537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7DA">
        <w:rPr>
          <w:rFonts w:ascii="Times New Roman" w:hAnsi="Times New Roman" w:cs="Times New Roman"/>
          <w:sz w:val="28"/>
          <w:szCs w:val="28"/>
        </w:rPr>
        <w:t xml:space="preserve">Федеральное учебно-методическое объединение </w:t>
      </w:r>
    </w:p>
    <w:p w:rsidR="00C537DA" w:rsidRPr="00C537DA" w:rsidRDefault="00C537DA" w:rsidP="00C537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7DA">
        <w:rPr>
          <w:rFonts w:ascii="Times New Roman" w:hAnsi="Times New Roman" w:cs="Times New Roman"/>
          <w:sz w:val="28"/>
          <w:szCs w:val="28"/>
        </w:rPr>
        <w:t xml:space="preserve">по укрупненной группе специальностей и направлений подготовки </w:t>
      </w:r>
    </w:p>
    <w:p w:rsidR="00C537DA" w:rsidRPr="00C537DA" w:rsidRDefault="00C537DA" w:rsidP="00C537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7DA">
        <w:rPr>
          <w:rFonts w:ascii="Times New Roman" w:hAnsi="Times New Roman" w:cs="Times New Roman"/>
          <w:sz w:val="28"/>
          <w:szCs w:val="28"/>
        </w:rPr>
        <w:t xml:space="preserve">«Социология и социальная работа» </w:t>
      </w:r>
    </w:p>
    <w:p w:rsidR="00C537DA" w:rsidRPr="00C537DA" w:rsidRDefault="00C537DA" w:rsidP="00C537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7DA">
        <w:rPr>
          <w:rFonts w:ascii="Times New Roman" w:hAnsi="Times New Roman" w:cs="Times New Roman"/>
          <w:sz w:val="28"/>
          <w:szCs w:val="28"/>
        </w:rPr>
        <w:t>Институт социально-политических исследований</w:t>
      </w:r>
      <w:r w:rsidR="00A61C43">
        <w:rPr>
          <w:rFonts w:ascii="Times New Roman" w:hAnsi="Times New Roman" w:cs="Times New Roman"/>
          <w:sz w:val="28"/>
          <w:szCs w:val="28"/>
        </w:rPr>
        <w:t xml:space="preserve"> Федерального научно-исследовательского социологического центра </w:t>
      </w:r>
      <w:r w:rsidRPr="00C537DA"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C537DA" w:rsidRDefault="00C537DA" w:rsidP="00C53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B02">
        <w:rPr>
          <w:rFonts w:ascii="Times New Roman" w:hAnsi="Times New Roman" w:cs="Times New Roman"/>
          <w:sz w:val="28"/>
          <w:szCs w:val="28"/>
        </w:rPr>
        <w:t>Российский государственный социальный университет</w:t>
      </w:r>
    </w:p>
    <w:p w:rsidR="00C537DA" w:rsidRDefault="00D95EEB" w:rsidP="00342B02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</w:t>
      </w:r>
      <w:r w:rsidR="00C501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рно-педагогическая академия</w:t>
      </w:r>
      <w:r w:rsidR="00C537DA">
        <w:rPr>
          <w:rFonts w:ascii="Times New Roman" w:hAnsi="Times New Roman" w:cs="Times New Roman"/>
          <w:sz w:val="28"/>
          <w:szCs w:val="28"/>
        </w:rPr>
        <w:t xml:space="preserve"> 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7DA" w:rsidRDefault="00C537DA" w:rsidP="00C537DA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B02">
        <w:rPr>
          <w:rFonts w:ascii="Times New Roman" w:hAnsi="Times New Roman" w:cs="Times New Roman"/>
          <w:sz w:val="28"/>
          <w:szCs w:val="28"/>
        </w:rPr>
        <w:t>Федерально</w:t>
      </w:r>
      <w:r w:rsidR="00D95EEB">
        <w:rPr>
          <w:rFonts w:ascii="Times New Roman" w:hAnsi="Times New Roman" w:cs="Times New Roman"/>
          <w:sz w:val="28"/>
          <w:szCs w:val="28"/>
        </w:rPr>
        <w:t>го</w:t>
      </w:r>
      <w:r w:rsidR="00342B0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D95EEB">
        <w:rPr>
          <w:rFonts w:ascii="Times New Roman" w:hAnsi="Times New Roman" w:cs="Times New Roman"/>
          <w:sz w:val="28"/>
          <w:szCs w:val="28"/>
        </w:rPr>
        <w:t>го</w:t>
      </w:r>
      <w:r w:rsidR="00342B02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D95EEB">
        <w:rPr>
          <w:rFonts w:ascii="Times New Roman" w:hAnsi="Times New Roman" w:cs="Times New Roman"/>
          <w:sz w:val="28"/>
          <w:szCs w:val="28"/>
        </w:rPr>
        <w:t>го</w:t>
      </w:r>
      <w:r w:rsidR="00342B0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95EEB">
        <w:rPr>
          <w:rFonts w:ascii="Times New Roman" w:hAnsi="Times New Roman" w:cs="Times New Roman"/>
          <w:sz w:val="28"/>
          <w:szCs w:val="28"/>
        </w:rPr>
        <w:t>я</w:t>
      </w:r>
      <w:r w:rsidR="00342B02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D95EEB">
        <w:rPr>
          <w:rFonts w:ascii="Times New Roman" w:hAnsi="Times New Roman" w:cs="Times New Roman"/>
          <w:sz w:val="28"/>
          <w:szCs w:val="28"/>
        </w:rPr>
        <w:t xml:space="preserve"> </w:t>
      </w:r>
      <w:r w:rsidR="00342B02">
        <w:rPr>
          <w:rFonts w:ascii="Times New Roman" w:hAnsi="Times New Roman" w:cs="Times New Roman"/>
          <w:sz w:val="28"/>
          <w:szCs w:val="28"/>
        </w:rPr>
        <w:t>«Крымский ф</w:t>
      </w:r>
      <w:r w:rsidR="00D95EEB">
        <w:rPr>
          <w:rFonts w:ascii="Times New Roman" w:hAnsi="Times New Roman" w:cs="Times New Roman"/>
          <w:sz w:val="28"/>
          <w:szCs w:val="28"/>
        </w:rPr>
        <w:t xml:space="preserve">едеральный университет </w:t>
      </w:r>
    </w:p>
    <w:p w:rsidR="00342B02" w:rsidRDefault="00D95EEB" w:rsidP="00D95EEB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</w:t>
      </w:r>
      <w:r w:rsidR="00342B0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В</w:t>
      </w:r>
      <w:r w:rsidR="00342B02">
        <w:rPr>
          <w:rFonts w:ascii="Times New Roman" w:hAnsi="Times New Roman" w:cs="Times New Roman"/>
          <w:sz w:val="28"/>
          <w:szCs w:val="28"/>
        </w:rPr>
        <w:t>ернадского»</w:t>
      </w:r>
      <w:r>
        <w:rPr>
          <w:rFonts w:ascii="Times New Roman" w:hAnsi="Times New Roman" w:cs="Times New Roman"/>
          <w:sz w:val="28"/>
          <w:szCs w:val="28"/>
        </w:rPr>
        <w:t xml:space="preserve"> в г. Ялте</w:t>
      </w:r>
    </w:p>
    <w:p w:rsidR="00342B02" w:rsidRDefault="00342B02" w:rsidP="00342B02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42B02" w:rsidRPr="00D24415" w:rsidRDefault="00342B02" w:rsidP="00342B02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24415">
        <w:rPr>
          <w:rFonts w:ascii="Times New Roman" w:hAnsi="Times New Roman" w:cs="Times New Roman"/>
          <w:b/>
          <w:sz w:val="28"/>
          <w:szCs w:val="28"/>
          <w:lang w:eastAsia="ar-SA"/>
        </w:rPr>
        <w:t>ИНФОРМАЦИОННОЕ ПИСЬМО</w:t>
      </w:r>
    </w:p>
    <w:p w:rsidR="00342B02" w:rsidRDefault="00342B02" w:rsidP="00342B0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24415">
        <w:rPr>
          <w:rFonts w:ascii="Times New Roman" w:hAnsi="Times New Roman" w:cs="Times New Roman"/>
          <w:b/>
          <w:sz w:val="28"/>
          <w:szCs w:val="28"/>
          <w:lang w:eastAsia="ar-SA"/>
        </w:rPr>
        <w:t>Уважаемые коллеги!</w:t>
      </w:r>
    </w:p>
    <w:p w:rsidR="00194E70" w:rsidRDefault="00194E70" w:rsidP="00194E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0985" w:rsidRPr="00B00985" w:rsidRDefault="00C537DA" w:rsidP="00B00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985">
        <w:rPr>
          <w:rFonts w:ascii="Times New Roman" w:hAnsi="Times New Roman" w:cs="Times New Roman"/>
          <w:sz w:val="28"/>
          <w:szCs w:val="28"/>
        </w:rPr>
        <w:tab/>
      </w:r>
      <w:r w:rsidRPr="00B0098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00985" w:rsidRPr="00B00985">
        <w:rPr>
          <w:rFonts w:ascii="Times New Roman" w:hAnsi="Times New Roman" w:cs="Times New Roman"/>
          <w:b/>
          <w:sz w:val="28"/>
          <w:szCs w:val="28"/>
        </w:rPr>
        <w:t>20</w:t>
      </w:r>
      <w:r w:rsidRPr="00B00985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B00985" w:rsidRPr="00B00985">
        <w:rPr>
          <w:rFonts w:ascii="Times New Roman" w:hAnsi="Times New Roman" w:cs="Times New Roman"/>
          <w:b/>
          <w:sz w:val="28"/>
          <w:szCs w:val="28"/>
        </w:rPr>
        <w:t>6</w:t>
      </w:r>
      <w:r w:rsidRPr="00B00985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B00985">
        <w:rPr>
          <w:rFonts w:ascii="Times New Roman" w:hAnsi="Times New Roman" w:cs="Times New Roman"/>
          <w:b/>
          <w:sz w:val="28"/>
          <w:szCs w:val="28"/>
        </w:rPr>
        <w:t>20</w:t>
      </w:r>
      <w:r w:rsidR="00342B02" w:rsidRPr="00B009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42B02" w:rsidRPr="00B00985">
        <w:rPr>
          <w:rFonts w:ascii="Times New Roman" w:hAnsi="Times New Roman" w:cs="Times New Roman"/>
          <w:sz w:val="28"/>
          <w:szCs w:val="28"/>
        </w:rPr>
        <w:t xml:space="preserve"> в г. Ялте на базе </w:t>
      </w:r>
      <w:r w:rsidRPr="00B00985">
        <w:rPr>
          <w:rFonts w:ascii="Times New Roman" w:hAnsi="Times New Roman" w:cs="Times New Roman"/>
          <w:sz w:val="28"/>
          <w:szCs w:val="28"/>
        </w:rPr>
        <w:t xml:space="preserve">Гуманитарно-педагогической академии </w:t>
      </w:r>
      <w:r w:rsidR="00E7714C" w:rsidRPr="00B00985">
        <w:rPr>
          <w:rFonts w:ascii="Times New Roman" w:hAnsi="Times New Roman" w:cs="Times New Roman"/>
          <w:sz w:val="28"/>
          <w:szCs w:val="28"/>
        </w:rPr>
        <w:t>(</w:t>
      </w:r>
      <w:r w:rsidRPr="00B00985">
        <w:rPr>
          <w:rFonts w:ascii="Times New Roman" w:hAnsi="Times New Roman" w:cs="Times New Roman"/>
          <w:sz w:val="28"/>
          <w:szCs w:val="28"/>
        </w:rPr>
        <w:t>филиал</w:t>
      </w:r>
      <w:r w:rsidR="00E7714C" w:rsidRPr="00B00985">
        <w:rPr>
          <w:rFonts w:ascii="Times New Roman" w:hAnsi="Times New Roman" w:cs="Times New Roman"/>
          <w:sz w:val="28"/>
          <w:szCs w:val="28"/>
        </w:rPr>
        <w:t>)</w:t>
      </w:r>
      <w:r w:rsidRPr="00B00985">
        <w:rPr>
          <w:rFonts w:ascii="Times New Roman" w:hAnsi="Times New Roman" w:cs="Times New Roman"/>
          <w:sz w:val="28"/>
          <w:szCs w:val="28"/>
        </w:rPr>
        <w:t xml:space="preserve"> </w:t>
      </w:r>
      <w:r w:rsidR="00947B98">
        <w:rPr>
          <w:rFonts w:ascii="Times New Roman" w:hAnsi="Times New Roman" w:cs="Times New Roman"/>
          <w:sz w:val="28"/>
          <w:szCs w:val="28"/>
        </w:rPr>
        <w:t>ф</w:t>
      </w:r>
      <w:r w:rsidRPr="00B00985">
        <w:rPr>
          <w:rFonts w:ascii="Times New Roman" w:hAnsi="Times New Roman" w:cs="Times New Roman"/>
          <w:sz w:val="28"/>
          <w:szCs w:val="28"/>
        </w:rPr>
        <w:t>едерального государственного автономного учреждения высшего образования «Крымский федеральный университет имени В.И. Вернадского»</w:t>
      </w:r>
      <w:r w:rsidR="00342B02" w:rsidRPr="00B00985">
        <w:rPr>
          <w:rFonts w:ascii="Times New Roman" w:hAnsi="Times New Roman" w:cs="Times New Roman"/>
          <w:sz w:val="28"/>
          <w:szCs w:val="28"/>
        </w:rPr>
        <w:t xml:space="preserve"> </w:t>
      </w:r>
      <w:r w:rsidR="00947B98" w:rsidRPr="00947B98">
        <w:rPr>
          <w:rFonts w:ascii="Times New Roman" w:hAnsi="Times New Roman" w:cs="Times New Roman"/>
          <w:color w:val="FF0000"/>
          <w:sz w:val="28"/>
          <w:szCs w:val="28"/>
        </w:rPr>
        <w:t xml:space="preserve">в г. Ялте </w:t>
      </w:r>
      <w:r w:rsidR="00342B02" w:rsidRPr="00947B98">
        <w:rPr>
          <w:rFonts w:ascii="Times New Roman" w:hAnsi="Times New Roman" w:cs="Times New Roman"/>
          <w:color w:val="FF0000"/>
          <w:sz w:val="28"/>
          <w:szCs w:val="28"/>
        </w:rPr>
        <w:t>состо</w:t>
      </w:r>
      <w:r w:rsidR="00947B98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342B02" w:rsidRPr="00947B98">
        <w:rPr>
          <w:rFonts w:ascii="Times New Roman" w:hAnsi="Times New Roman" w:cs="Times New Roman"/>
          <w:color w:val="FF0000"/>
          <w:sz w:val="28"/>
          <w:szCs w:val="28"/>
        </w:rPr>
        <w:t>тся</w:t>
      </w:r>
      <w:r w:rsidR="00342B02" w:rsidRPr="00B00985">
        <w:rPr>
          <w:rFonts w:ascii="Times New Roman" w:hAnsi="Times New Roman" w:cs="Times New Roman"/>
          <w:sz w:val="28"/>
          <w:szCs w:val="28"/>
        </w:rPr>
        <w:t xml:space="preserve"> </w:t>
      </w:r>
      <w:r w:rsidR="00B00985" w:rsidRPr="00B00985">
        <w:rPr>
          <w:rFonts w:ascii="Times New Roman" w:hAnsi="Times New Roman"/>
          <w:sz w:val="28"/>
          <w:szCs w:val="28"/>
        </w:rPr>
        <w:t>Всероссийская научно-практическая конференция «</w:t>
      </w:r>
      <w:r w:rsidR="00B00985" w:rsidRPr="00B00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Государственная молодежная политика: национальные проекты  2019-2024 г.г. в социальном развитии молодежи» и выездное </w:t>
      </w:r>
      <w:r w:rsidR="00B00985" w:rsidRPr="00B00985">
        <w:rPr>
          <w:rFonts w:ascii="Times New Roman" w:hAnsi="Times New Roman"/>
          <w:sz w:val="28"/>
          <w:szCs w:val="28"/>
        </w:rPr>
        <w:t xml:space="preserve">заседание Научного совета </w:t>
      </w:r>
      <w:r w:rsidR="00B00985" w:rsidRPr="00B00985">
        <w:rPr>
          <w:rFonts w:ascii="Times New Roman" w:hAnsi="Times New Roman"/>
          <w:bCs/>
          <w:sz w:val="28"/>
          <w:szCs w:val="28"/>
        </w:rPr>
        <w:t>«Демографические и миграционные проблемы России»</w:t>
      </w:r>
      <w:r w:rsidR="00B00985" w:rsidRPr="00B00985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B00985" w:rsidRPr="00B00985">
        <w:rPr>
          <w:rFonts w:ascii="Times New Roman" w:hAnsi="Times New Roman"/>
          <w:bCs/>
          <w:sz w:val="28"/>
          <w:szCs w:val="28"/>
        </w:rPr>
        <w:t>при Отделении общественных наук РАН</w:t>
      </w:r>
      <w:r w:rsidR="00B00985">
        <w:rPr>
          <w:rFonts w:ascii="Times New Roman" w:hAnsi="Times New Roman"/>
          <w:bCs/>
          <w:sz w:val="28"/>
          <w:szCs w:val="28"/>
        </w:rPr>
        <w:t>.</w:t>
      </w:r>
    </w:p>
    <w:p w:rsidR="000F076E" w:rsidRPr="00C537DA" w:rsidRDefault="00C537DA" w:rsidP="00A61C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F076E" w:rsidRPr="001D6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Организаторы мероприятий: </w:t>
      </w:r>
      <w:r w:rsidR="000F076E" w:rsidRPr="001D68B3">
        <w:rPr>
          <w:rFonts w:ascii="Times New Roman" w:hAnsi="Times New Roman" w:cs="Times New Roman"/>
          <w:sz w:val="28"/>
          <w:szCs w:val="28"/>
        </w:rPr>
        <w:t xml:space="preserve">Министерство науки и </w:t>
      </w:r>
      <w:r w:rsidR="00C15F3C" w:rsidRPr="00D95EEB">
        <w:rPr>
          <w:rFonts w:ascii="Times New Roman" w:hAnsi="Times New Roman" w:cs="Times New Roman"/>
          <w:sz w:val="28"/>
          <w:szCs w:val="28"/>
        </w:rPr>
        <w:t>высшего</w:t>
      </w:r>
      <w:r w:rsidR="00C15F3C">
        <w:rPr>
          <w:rFonts w:ascii="Times New Roman" w:hAnsi="Times New Roman" w:cs="Times New Roman"/>
          <w:sz w:val="28"/>
          <w:szCs w:val="28"/>
        </w:rPr>
        <w:t xml:space="preserve"> </w:t>
      </w:r>
      <w:r w:rsidR="000F076E" w:rsidRPr="001D68B3">
        <w:rPr>
          <w:rFonts w:ascii="Times New Roman" w:hAnsi="Times New Roman" w:cs="Times New Roman"/>
          <w:sz w:val="28"/>
          <w:szCs w:val="28"/>
        </w:rPr>
        <w:t xml:space="preserve">образования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ФУМО по УГСП </w:t>
      </w:r>
      <w:r w:rsidRPr="00C537DA">
        <w:rPr>
          <w:rFonts w:ascii="Times New Roman" w:hAnsi="Times New Roman" w:cs="Times New Roman"/>
          <w:sz w:val="28"/>
          <w:szCs w:val="28"/>
        </w:rPr>
        <w:t>«Социология и социальная работа»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076E" w:rsidRPr="001D68B3">
        <w:rPr>
          <w:rFonts w:ascii="Times New Roman" w:hAnsi="Times New Roman" w:cs="Times New Roman"/>
          <w:sz w:val="28"/>
          <w:szCs w:val="28"/>
        </w:rPr>
        <w:t xml:space="preserve">Институт социально-политических исследований </w:t>
      </w:r>
      <w:r w:rsidR="00A61C43">
        <w:rPr>
          <w:rFonts w:ascii="Times New Roman" w:hAnsi="Times New Roman" w:cs="Times New Roman"/>
          <w:sz w:val="28"/>
          <w:szCs w:val="28"/>
        </w:rPr>
        <w:t xml:space="preserve">Федерального научно-исследовательского социологического центра </w:t>
      </w:r>
      <w:r w:rsidR="000F076E" w:rsidRPr="001D68B3">
        <w:rPr>
          <w:rFonts w:ascii="Times New Roman" w:hAnsi="Times New Roman" w:cs="Times New Roman"/>
          <w:sz w:val="28"/>
          <w:szCs w:val="28"/>
        </w:rPr>
        <w:t>Р</w:t>
      </w:r>
      <w:r w:rsidR="00947B98">
        <w:rPr>
          <w:rFonts w:ascii="Times New Roman" w:hAnsi="Times New Roman" w:cs="Times New Roman"/>
          <w:sz w:val="28"/>
          <w:szCs w:val="28"/>
        </w:rPr>
        <w:t>АН</w:t>
      </w:r>
      <w:r w:rsidR="000F076E" w:rsidRPr="001D68B3">
        <w:rPr>
          <w:rFonts w:ascii="Times New Roman" w:hAnsi="Times New Roman" w:cs="Times New Roman"/>
          <w:sz w:val="28"/>
          <w:szCs w:val="28"/>
        </w:rPr>
        <w:t xml:space="preserve">, Российский государственный социальный университет, </w:t>
      </w:r>
      <w:r w:rsidR="009149EE">
        <w:rPr>
          <w:rFonts w:ascii="Times New Roman" w:hAnsi="Times New Roman" w:cs="Times New Roman"/>
          <w:sz w:val="28"/>
          <w:szCs w:val="28"/>
        </w:rPr>
        <w:t>Гуманит</w:t>
      </w:r>
      <w:r w:rsidR="00C50145">
        <w:rPr>
          <w:rFonts w:ascii="Times New Roman" w:hAnsi="Times New Roman" w:cs="Times New Roman"/>
          <w:sz w:val="28"/>
          <w:szCs w:val="28"/>
        </w:rPr>
        <w:t>а</w:t>
      </w:r>
      <w:r w:rsidR="009149EE">
        <w:rPr>
          <w:rFonts w:ascii="Times New Roman" w:hAnsi="Times New Roman" w:cs="Times New Roman"/>
          <w:sz w:val="28"/>
          <w:szCs w:val="28"/>
        </w:rPr>
        <w:t xml:space="preserve">рно-педагогическая академия (филиал) </w:t>
      </w:r>
      <w:r w:rsidR="008B018D">
        <w:rPr>
          <w:rFonts w:ascii="Times New Roman" w:hAnsi="Times New Roman" w:cs="Times New Roman"/>
          <w:sz w:val="28"/>
          <w:szCs w:val="28"/>
        </w:rPr>
        <w:t xml:space="preserve">ФГАОУ ВО </w:t>
      </w:r>
      <w:r w:rsidR="009149EE">
        <w:rPr>
          <w:rFonts w:ascii="Times New Roman" w:hAnsi="Times New Roman" w:cs="Times New Roman"/>
          <w:sz w:val="28"/>
          <w:szCs w:val="28"/>
        </w:rPr>
        <w:t>«Крымский федеральный университет имени В.И. Вернадского» в г. Ялте.</w:t>
      </w:r>
    </w:p>
    <w:p w:rsidR="002548D3" w:rsidRDefault="00194E70" w:rsidP="00194E7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1D68B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Цель конференции – обсуждение </w:t>
      </w:r>
      <w:r w:rsidR="002548D3" w:rsidRPr="001D68B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теоретических </w:t>
      </w:r>
      <w:r w:rsidR="002548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проблем исследования процессов жизнедеятельности молодежи, фундаментальных и актуальных тенденций ее изменения, механизмов социальной регуляции и роли </w:t>
      </w:r>
      <w:r w:rsidR="002548D3" w:rsidRPr="001D68B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государственной молодежной политики </w:t>
      </w:r>
      <w:r w:rsidR="002548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в этом процессе. </w:t>
      </w:r>
    </w:p>
    <w:p w:rsidR="00194E70" w:rsidRDefault="00194E70" w:rsidP="00194E7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68B3">
        <w:rPr>
          <w:rFonts w:ascii="Times New Roman" w:hAnsi="Times New Roman" w:cs="Times New Roman"/>
          <w:sz w:val="28"/>
          <w:szCs w:val="28"/>
        </w:rPr>
        <w:t>В рамках работы конференции предполагается рассмотреть следующие вопросы:</w:t>
      </w:r>
    </w:p>
    <w:p w:rsidR="00D20B2F" w:rsidRPr="002A15A0" w:rsidRDefault="00A76F3C" w:rsidP="00D20B2F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Механизм с</w:t>
      </w:r>
      <w:r w:rsidR="00D20B2F" w:rsidRPr="00825173">
        <w:rPr>
          <w:color w:val="222222"/>
          <w:sz w:val="28"/>
          <w:szCs w:val="28"/>
          <w:shd w:val="clear" w:color="auto" w:fill="FFFFFF"/>
        </w:rPr>
        <w:t>оциальн</w:t>
      </w:r>
      <w:r>
        <w:rPr>
          <w:color w:val="222222"/>
          <w:sz w:val="28"/>
          <w:szCs w:val="28"/>
          <w:shd w:val="clear" w:color="auto" w:fill="FFFFFF"/>
        </w:rPr>
        <w:t>ой</w:t>
      </w:r>
      <w:r w:rsidR="00D20B2F" w:rsidRPr="00825173">
        <w:rPr>
          <w:color w:val="222222"/>
          <w:sz w:val="28"/>
          <w:szCs w:val="28"/>
          <w:shd w:val="clear" w:color="auto" w:fill="FFFFFF"/>
        </w:rPr>
        <w:t xml:space="preserve"> регуляци</w:t>
      </w:r>
      <w:r>
        <w:rPr>
          <w:color w:val="222222"/>
          <w:sz w:val="28"/>
          <w:szCs w:val="28"/>
          <w:shd w:val="clear" w:color="auto" w:fill="FFFFFF"/>
        </w:rPr>
        <w:t>и</w:t>
      </w:r>
      <w:r w:rsidR="00D20B2F" w:rsidRPr="00825173">
        <w:rPr>
          <w:color w:val="222222"/>
          <w:sz w:val="28"/>
          <w:szCs w:val="28"/>
          <w:shd w:val="clear" w:color="auto" w:fill="FFFFFF"/>
        </w:rPr>
        <w:t xml:space="preserve"> жизнедеятельности молодежи</w:t>
      </w:r>
      <w:r w:rsidR="00865382">
        <w:rPr>
          <w:color w:val="222222"/>
          <w:sz w:val="28"/>
          <w:szCs w:val="28"/>
          <w:shd w:val="clear" w:color="auto" w:fill="FFFFFF"/>
        </w:rPr>
        <w:t>: диалектическое единство и внутренне противоречие</w:t>
      </w:r>
      <w:r w:rsidR="00D20B2F" w:rsidRPr="00825173">
        <w:rPr>
          <w:color w:val="222222"/>
          <w:sz w:val="28"/>
          <w:szCs w:val="28"/>
          <w:shd w:val="clear" w:color="auto" w:fill="FFFFFF"/>
        </w:rPr>
        <w:t>.</w:t>
      </w:r>
    </w:p>
    <w:p w:rsidR="002A15A0" w:rsidRPr="002A15A0" w:rsidRDefault="002A15A0" w:rsidP="00D20B2F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Институциональная регуляция жизнедеятельности молодежи: смысловые итерации.</w:t>
      </w:r>
    </w:p>
    <w:p w:rsidR="002A15A0" w:rsidRDefault="002A15A0" w:rsidP="000B2E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Институциональная регуляция и саморегуляция – проблема конфликта ожиданий.</w:t>
      </w:r>
    </w:p>
    <w:p w:rsidR="00E16699" w:rsidRPr="00CC7848" w:rsidRDefault="00CC7848" w:rsidP="000B2E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784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ГМП 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Национальные проекты </w:t>
      </w:r>
      <w:r w:rsidR="00E16699" w:rsidRPr="00CC7848">
        <w:rPr>
          <w:rFonts w:ascii="Times New Roman" w:hAnsi="Times New Roman" w:cs="Times New Roman"/>
          <w:sz w:val="28"/>
          <w:szCs w:val="28"/>
          <w:lang w:eastAsia="ar-SA"/>
        </w:rPr>
        <w:t>как механизмы институциональной регуляции жизнедеятельности молодежи</w:t>
      </w:r>
      <w:r w:rsidR="00D31BD7" w:rsidRPr="00CC7848">
        <w:rPr>
          <w:rFonts w:ascii="Times New Roman" w:hAnsi="Times New Roman" w:cs="Times New Roman"/>
          <w:sz w:val="28"/>
          <w:szCs w:val="28"/>
          <w:lang w:eastAsia="ar-SA"/>
        </w:rPr>
        <w:t>: соотношение целей и средств</w:t>
      </w:r>
      <w:r w:rsidR="00E16699" w:rsidRPr="00CC784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16699" w:rsidRDefault="00667D97" w:rsidP="000B2E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Направленность и</w:t>
      </w:r>
      <w:r w:rsidRPr="00825173">
        <w:rPr>
          <w:rFonts w:ascii="Times New Roman" w:hAnsi="Times New Roman" w:cs="Times New Roman"/>
          <w:sz w:val="28"/>
          <w:szCs w:val="28"/>
          <w:lang w:eastAsia="ar-SA"/>
        </w:rPr>
        <w:t>зменени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825173">
        <w:rPr>
          <w:rFonts w:ascii="Times New Roman" w:hAnsi="Times New Roman" w:cs="Times New Roman"/>
          <w:sz w:val="28"/>
          <w:szCs w:val="28"/>
          <w:lang w:eastAsia="ar-SA"/>
        </w:rPr>
        <w:t xml:space="preserve"> жизнедеятельности молодежи </w:t>
      </w:r>
      <w:r w:rsidR="00DA4722">
        <w:rPr>
          <w:rFonts w:ascii="Times New Roman" w:hAnsi="Times New Roman" w:cs="Times New Roman"/>
          <w:sz w:val="28"/>
          <w:szCs w:val="28"/>
          <w:lang w:eastAsia="ar-SA"/>
        </w:rPr>
        <w:t xml:space="preserve">как критерий </w:t>
      </w:r>
      <w:r w:rsidR="00A76F3C">
        <w:rPr>
          <w:rFonts w:ascii="Times New Roman" w:hAnsi="Times New Roman" w:cs="Times New Roman"/>
          <w:sz w:val="28"/>
          <w:szCs w:val="28"/>
          <w:lang w:eastAsia="ar-SA"/>
        </w:rPr>
        <w:t>эффективности</w:t>
      </w:r>
      <w:r w:rsidR="001D0EA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институционального регулирования</w:t>
      </w:r>
      <w:r w:rsidR="00DA472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16699" w:rsidRPr="0082517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013EA" w:rsidRDefault="00323A31" w:rsidP="009013E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Изменения жизнедеятельности молодежи в контексте реализации Национальных проектов</w:t>
      </w:r>
      <w:r w:rsidR="009013EA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0B2E69" w:rsidRPr="00BE0D9F" w:rsidRDefault="00AA3491" w:rsidP="0082517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0D9F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0B2E69" w:rsidRPr="00BE0D9F">
        <w:rPr>
          <w:rFonts w:ascii="Times New Roman" w:hAnsi="Times New Roman" w:cs="Times New Roman"/>
          <w:sz w:val="28"/>
          <w:szCs w:val="28"/>
          <w:lang w:eastAsia="ar-SA"/>
        </w:rPr>
        <w:t>ражданск</w:t>
      </w:r>
      <w:r w:rsidRPr="00BE0D9F"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="000B2E69" w:rsidRPr="00BE0D9F">
        <w:rPr>
          <w:rFonts w:ascii="Times New Roman" w:hAnsi="Times New Roman" w:cs="Times New Roman"/>
          <w:sz w:val="28"/>
          <w:szCs w:val="28"/>
          <w:lang w:eastAsia="ar-SA"/>
        </w:rPr>
        <w:t xml:space="preserve"> идентичност</w:t>
      </w:r>
      <w:r w:rsidRPr="00BE0D9F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0B2E69" w:rsidRPr="00BE0D9F">
        <w:rPr>
          <w:rFonts w:ascii="Times New Roman" w:hAnsi="Times New Roman" w:cs="Times New Roman"/>
          <w:sz w:val="28"/>
          <w:szCs w:val="28"/>
          <w:lang w:eastAsia="ar-SA"/>
        </w:rPr>
        <w:t xml:space="preserve"> и духовно-нравственны</w:t>
      </w:r>
      <w:r w:rsidRPr="00BE0D9F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0B2E69" w:rsidRPr="00BE0D9F">
        <w:rPr>
          <w:rFonts w:ascii="Times New Roman" w:hAnsi="Times New Roman" w:cs="Times New Roman"/>
          <w:sz w:val="28"/>
          <w:szCs w:val="28"/>
          <w:lang w:eastAsia="ar-SA"/>
        </w:rPr>
        <w:t xml:space="preserve"> ценност</w:t>
      </w:r>
      <w:r w:rsidRPr="00BE0D9F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0B2E69" w:rsidRPr="00BE0D9F">
        <w:rPr>
          <w:rFonts w:ascii="Times New Roman" w:hAnsi="Times New Roman" w:cs="Times New Roman"/>
          <w:sz w:val="28"/>
          <w:szCs w:val="28"/>
          <w:lang w:eastAsia="ar-SA"/>
        </w:rPr>
        <w:t xml:space="preserve"> молодежи</w:t>
      </w:r>
      <w:r w:rsidR="001167AB" w:rsidRPr="00BE0D9F">
        <w:rPr>
          <w:rFonts w:ascii="Times New Roman" w:hAnsi="Times New Roman" w:cs="Times New Roman"/>
          <w:sz w:val="28"/>
          <w:szCs w:val="28"/>
          <w:lang w:eastAsia="ar-SA"/>
        </w:rPr>
        <w:t>: традиционное и современное</w:t>
      </w:r>
      <w:r w:rsidR="00FE16E9" w:rsidRPr="00BE0D9F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FE16E9" w:rsidRPr="00BE0D9F">
        <w:rPr>
          <w:rFonts w:ascii="Times New Roman" w:hAnsi="Times New Roman" w:cs="Times New Roman"/>
          <w:i/>
          <w:sz w:val="28"/>
          <w:szCs w:val="28"/>
          <w:lang w:eastAsia="ar-SA"/>
        </w:rPr>
        <w:t>Национальный п</w:t>
      </w:r>
      <w:r w:rsidR="000B2E69" w:rsidRPr="00BE0D9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роект </w:t>
      </w:r>
      <w:r w:rsidR="00FE16E9" w:rsidRPr="00BE0D9F">
        <w:rPr>
          <w:rFonts w:ascii="Times New Roman" w:hAnsi="Times New Roman" w:cs="Times New Roman"/>
          <w:i/>
          <w:sz w:val="28"/>
          <w:szCs w:val="28"/>
          <w:lang w:eastAsia="ar-SA"/>
        </w:rPr>
        <w:t>«</w:t>
      </w:r>
      <w:r w:rsidR="000B2E69" w:rsidRPr="00BE0D9F">
        <w:rPr>
          <w:rFonts w:ascii="Times New Roman" w:hAnsi="Times New Roman" w:cs="Times New Roman"/>
          <w:i/>
          <w:sz w:val="28"/>
          <w:szCs w:val="28"/>
          <w:lang w:eastAsia="ar-SA"/>
        </w:rPr>
        <w:t>Культура</w:t>
      </w:r>
      <w:r w:rsidR="00FE16E9" w:rsidRPr="00BE0D9F">
        <w:rPr>
          <w:rFonts w:ascii="Times New Roman" w:hAnsi="Times New Roman" w:cs="Times New Roman"/>
          <w:i/>
          <w:sz w:val="28"/>
          <w:szCs w:val="28"/>
          <w:lang w:eastAsia="ar-SA"/>
        </w:rPr>
        <w:t>»</w:t>
      </w:r>
      <w:r w:rsidR="000B2E69" w:rsidRPr="00BE0D9F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FE16E9" w:rsidRPr="00BE0D9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B2E69" w:rsidRPr="008B018D" w:rsidRDefault="000508BA" w:rsidP="00825173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FF0000"/>
          <w:kern w:val="36"/>
          <w:sz w:val="28"/>
          <w:szCs w:val="28"/>
        </w:rPr>
      </w:pPr>
      <w:r w:rsidRPr="00BE0D9F">
        <w:rPr>
          <w:rFonts w:ascii="Times New Roman" w:hAnsi="Times New Roman" w:cs="Times New Roman"/>
          <w:sz w:val="28"/>
          <w:szCs w:val="28"/>
          <w:lang w:eastAsia="ar-SA"/>
        </w:rPr>
        <w:t>Образовательный статус молодежи и п</w:t>
      </w:r>
      <w:r w:rsidR="00AA3491" w:rsidRPr="00BE0D9F">
        <w:rPr>
          <w:rFonts w:ascii="Times New Roman" w:hAnsi="Times New Roman" w:cs="Times New Roman"/>
          <w:sz w:val="28"/>
          <w:szCs w:val="28"/>
          <w:lang w:eastAsia="ar-SA"/>
        </w:rPr>
        <w:t>роблемы</w:t>
      </w:r>
      <w:r w:rsidR="000B2E69" w:rsidRPr="00BE0D9F">
        <w:rPr>
          <w:rFonts w:ascii="Times New Roman" w:hAnsi="Times New Roman" w:cs="Times New Roman"/>
          <w:sz w:val="28"/>
          <w:szCs w:val="28"/>
          <w:lang w:eastAsia="ar-SA"/>
        </w:rPr>
        <w:t xml:space="preserve"> конкурентоспособности российского образования</w:t>
      </w:r>
      <w:r w:rsidR="00AA3491" w:rsidRPr="00BE0D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40FD2" w:rsidRPr="008B018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(</w:t>
      </w:r>
      <w:r w:rsidR="00FE16E9" w:rsidRPr="008B018D">
        <w:rPr>
          <w:rFonts w:ascii="Times New Roman" w:hAnsi="Times New Roman" w:cs="Times New Roman"/>
          <w:i/>
          <w:color w:val="FF0000"/>
          <w:sz w:val="28"/>
          <w:szCs w:val="28"/>
          <w:lang w:eastAsia="ar-SA"/>
        </w:rPr>
        <w:t>Национальный проект</w:t>
      </w:r>
      <w:r w:rsidR="00140FD2" w:rsidRPr="008B018D">
        <w:rPr>
          <w:rFonts w:ascii="Times New Roman" w:hAnsi="Times New Roman" w:cs="Times New Roman"/>
          <w:i/>
          <w:color w:val="FF0000"/>
          <w:sz w:val="28"/>
          <w:szCs w:val="28"/>
          <w:lang w:eastAsia="ar-SA"/>
        </w:rPr>
        <w:t xml:space="preserve"> </w:t>
      </w:r>
      <w:r w:rsidR="00FE16E9" w:rsidRPr="008B018D">
        <w:rPr>
          <w:rFonts w:ascii="Times New Roman" w:hAnsi="Times New Roman" w:cs="Times New Roman"/>
          <w:i/>
          <w:color w:val="FF0000"/>
          <w:sz w:val="28"/>
          <w:szCs w:val="28"/>
          <w:lang w:eastAsia="ar-SA"/>
        </w:rPr>
        <w:t>«</w:t>
      </w:r>
      <w:r w:rsidR="00140FD2" w:rsidRPr="008B018D">
        <w:rPr>
          <w:rFonts w:ascii="Times New Roman" w:hAnsi="Times New Roman" w:cs="Times New Roman"/>
          <w:i/>
          <w:color w:val="FF0000"/>
          <w:sz w:val="28"/>
          <w:szCs w:val="28"/>
          <w:lang w:eastAsia="ar-SA"/>
        </w:rPr>
        <w:t>Образование</w:t>
      </w:r>
      <w:r w:rsidR="00FE16E9" w:rsidRPr="008B018D">
        <w:rPr>
          <w:rFonts w:ascii="Times New Roman" w:hAnsi="Times New Roman" w:cs="Times New Roman"/>
          <w:i/>
          <w:color w:val="FF0000"/>
          <w:sz w:val="28"/>
          <w:szCs w:val="28"/>
          <w:lang w:eastAsia="ar-SA"/>
        </w:rPr>
        <w:t>»</w:t>
      </w:r>
      <w:r w:rsidR="00140FD2" w:rsidRPr="008B018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)</w:t>
      </w:r>
    </w:p>
    <w:p w:rsidR="00140FD2" w:rsidRPr="00BE0D9F" w:rsidRDefault="00AD6A68" w:rsidP="00825173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Демографическое</w:t>
      </w:r>
      <w:r w:rsidR="000B2E69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воспроизводств</w:t>
      </w:r>
      <w:r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</w:t>
      </w:r>
      <w:r w:rsidR="00140FD2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и самосохранительно</w:t>
      </w:r>
      <w:r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140FD2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поведени</w:t>
      </w:r>
      <w:r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140FD2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</w:t>
      </w:r>
      <w:r w:rsidR="00802EBE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молодежи</w:t>
      </w:r>
      <w:r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: </w:t>
      </w:r>
      <w:r w:rsidR="00FE50D0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соотношение </w:t>
      </w:r>
      <w:r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институциональн</w:t>
      </w:r>
      <w:r w:rsidR="00FE50D0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ой</w:t>
      </w:r>
      <w:r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регуляци</w:t>
      </w:r>
      <w:r w:rsidR="00FE50D0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и саморегуляци</w:t>
      </w:r>
      <w:r w:rsidR="00FE50D0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063430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140FD2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(</w:t>
      </w:r>
      <w:r w:rsidR="00FE16E9" w:rsidRPr="00BE0D9F">
        <w:rPr>
          <w:rFonts w:ascii="Times New Roman" w:hAnsi="Times New Roman" w:cs="Times New Roman"/>
          <w:i/>
          <w:sz w:val="28"/>
          <w:szCs w:val="28"/>
          <w:lang w:eastAsia="ar-SA"/>
        </w:rPr>
        <w:t>Национальный п</w:t>
      </w:r>
      <w:r w:rsidR="00140FD2" w:rsidRPr="00BE0D9F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роект </w:t>
      </w:r>
      <w:r w:rsidR="00FE16E9" w:rsidRPr="00BE0D9F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«</w:t>
      </w:r>
      <w:r w:rsidR="00140FD2" w:rsidRPr="00BE0D9F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Демография</w:t>
      </w:r>
      <w:r w:rsidR="00FE16E9" w:rsidRPr="00BE0D9F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»</w:t>
      </w:r>
      <w:r w:rsidR="00140FD2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</w:p>
    <w:p w:rsidR="000B2E69" w:rsidRPr="00BE0D9F" w:rsidRDefault="00140FD2" w:rsidP="00825173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BE0D9F">
        <w:rPr>
          <w:rFonts w:ascii="Times New Roman" w:eastAsiaTheme="minorHAnsi" w:hAnsi="Times New Roman" w:cs="Times New Roman"/>
          <w:sz w:val="28"/>
          <w:szCs w:val="28"/>
        </w:rPr>
        <w:t xml:space="preserve">Молодежь в науке: </w:t>
      </w:r>
      <w:r w:rsidR="00825173" w:rsidRPr="00BE0D9F">
        <w:rPr>
          <w:rFonts w:ascii="Times New Roman" w:eastAsiaTheme="minorHAnsi" w:hAnsi="Times New Roman" w:cs="Times New Roman"/>
          <w:sz w:val="28"/>
          <w:szCs w:val="28"/>
        </w:rPr>
        <w:t xml:space="preserve">социальные ожидания и проблемы  </w:t>
      </w:r>
      <w:r w:rsidRPr="00BE0D9F">
        <w:rPr>
          <w:rFonts w:ascii="Times New Roman" w:eastAsiaTheme="minorHAnsi" w:hAnsi="Times New Roman" w:cs="Times New Roman"/>
          <w:sz w:val="28"/>
          <w:szCs w:val="28"/>
        </w:rPr>
        <w:t>самореализаци</w:t>
      </w:r>
      <w:r w:rsidR="00825173" w:rsidRPr="00BE0D9F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BE0D9F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FE16E9" w:rsidRPr="00BE0D9F">
        <w:rPr>
          <w:rFonts w:ascii="Times New Roman" w:hAnsi="Times New Roman" w:cs="Times New Roman"/>
          <w:i/>
          <w:sz w:val="28"/>
          <w:szCs w:val="28"/>
          <w:lang w:eastAsia="ar-SA"/>
        </w:rPr>
        <w:t>Национальный п</w:t>
      </w:r>
      <w:r w:rsidRPr="00BE0D9F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роект </w:t>
      </w:r>
      <w:r w:rsidR="00FE16E9" w:rsidRPr="00BE0D9F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«</w:t>
      </w:r>
      <w:r w:rsidRPr="00BE0D9F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Наука</w:t>
      </w:r>
      <w:r w:rsidR="00FE16E9" w:rsidRPr="00BE0D9F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»</w:t>
      </w:r>
      <w:r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</w:p>
    <w:p w:rsidR="00542EC6" w:rsidRPr="00BE0D9F" w:rsidRDefault="004D056A" w:rsidP="00825173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BE0D9F">
        <w:rPr>
          <w:rFonts w:ascii="Times New Roman" w:eastAsia="Calibri" w:hAnsi="Times New Roman" w:cs="Times New Roman"/>
          <w:sz w:val="28"/>
          <w:szCs w:val="28"/>
        </w:rPr>
        <w:t xml:space="preserve">Здоровый образ жизни </w:t>
      </w:r>
      <w:r w:rsidR="00E16811" w:rsidRPr="00BE0D9F">
        <w:rPr>
          <w:rFonts w:ascii="Times New Roman" w:eastAsia="Calibri" w:hAnsi="Times New Roman" w:cs="Times New Roman"/>
          <w:sz w:val="28"/>
          <w:szCs w:val="28"/>
        </w:rPr>
        <w:t>молодежи</w:t>
      </w:r>
      <w:r w:rsidR="00BB70BD" w:rsidRPr="00BE0D9F">
        <w:rPr>
          <w:rFonts w:ascii="Times New Roman" w:eastAsia="Calibri" w:hAnsi="Times New Roman" w:cs="Times New Roman"/>
          <w:sz w:val="28"/>
          <w:szCs w:val="28"/>
        </w:rPr>
        <w:t xml:space="preserve">: социальные условия и личные установки </w:t>
      </w:r>
      <w:r w:rsidR="00542EC6" w:rsidRPr="00BE0D9F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FE16E9" w:rsidRPr="00BE0D9F">
        <w:rPr>
          <w:rFonts w:ascii="Times New Roman" w:hAnsi="Times New Roman" w:cs="Times New Roman"/>
          <w:i/>
          <w:sz w:val="28"/>
          <w:szCs w:val="28"/>
          <w:lang w:eastAsia="ar-SA"/>
        </w:rPr>
        <w:t>Национальный п</w:t>
      </w:r>
      <w:r w:rsidR="00542EC6" w:rsidRPr="00BE0D9F">
        <w:rPr>
          <w:rFonts w:ascii="Times New Roman" w:eastAsia="Calibri" w:hAnsi="Times New Roman" w:cs="Times New Roman"/>
          <w:i/>
          <w:sz w:val="28"/>
          <w:szCs w:val="28"/>
        </w:rPr>
        <w:t>роект «Здравоохранение</w:t>
      </w:r>
      <w:r w:rsidR="00542EC6" w:rsidRPr="00BE0D9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542EC6" w:rsidRPr="00BE0D9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B2E69" w:rsidRPr="00BE0D9F" w:rsidRDefault="000B2E69" w:rsidP="00825173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Экологическая </w:t>
      </w:r>
      <w:r w:rsidR="00A77C26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культура молодежи</w:t>
      </w:r>
      <w:r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140FD2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(</w:t>
      </w:r>
      <w:r w:rsidR="00FE16E9" w:rsidRPr="00BE0D9F">
        <w:rPr>
          <w:rFonts w:ascii="Times New Roman" w:hAnsi="Times New Roman" w:cs="Times New Roman"/>
          <w:i/>
          <w:sz w:val="28"/>
          <w:szCs w:val="28"/>
          <w:lang w:eastAsia="ar-SA"/>
        </w:rPr>
        <w:t>Национальный п</w:t>
      </w:r>
      <w:r w:rsidR="00140FD2" w:rsidRPr="00BE0D9F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роект </w:t>
      </w:r>
      <w:r w:rsidR="00FE16E9" w:rsidRPr="00BE0D9F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«</w:t>
      </w:r>
      <w:r w:rsidR="00140FD2" w:rsidRPr="00BE0D9F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Экология</w:t>
      </w:r>
      <w:r w:rsidR="00FE16E9" w:rsidRPr="00BE0D9F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»</w:t>
      </w:r>
      <w:r w:rsidR="00140FD2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</w:p>
    <w:p w:rsidR="00A61C43" w:rsidRPr="00BE0D9F" w:rsidRDefault="00A77C26" w:rsidP="00825173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BE0D9F">
        <w:rPr>
          <w:rFonts w:ascii="Times New Roman" w:hAnsi="Times New Roman" w:cs="Times New Roman"/>
          <w:sz w:val="28"/>
          <w:szCs w:val="28"/>
          <w:lang w:eastAsia="ar-SA"/>
        </w:rPr>
        <w:t>Городская среда обитания как пространство жизнедеятельности молодежи</w:t>
      </w:r>
      <w:r w:rsidR="00FE50D0" w:rsidRPr="00BE0D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E0D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61C43" w:rsidRPr="00BE0D9F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A61C43" w:rsidRPr="00BE0D9F">
        <w:rPr>
          <w:rFonts w:ascii="Times New Roman" w:hAnsi="Times New Roman" w:cs="Times New Roman"/>
          <w:i/>
          <w:sz w:val="28"/>
          <w:szCs w:val="28"/>
          <w:lang w:eastAsia="ar-SA"/>
        </w:rPr>
        <w:t>Национальный проект «Жилье и городская среда»</w:t>
      </w:r>
      <w:r w:rsidR="00A61C43" w:rsidRPr="00BE0D9F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0B2E69" w:rsidRPr="00BE0D9F" w:rsidRDefault="001167AB" w:rsidP="00825173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Молодежное предпринимательство: </w:t>
      </w:r>
      <w:r w:rsidR="00FE50D0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проблем</w:t>
      </w:r>
      <w:r w:rsidR="00A668F8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 формирования социальных условий</w:t>
      </w:r>
      <w:r w:rsidR="00FE50D0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140FD2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(</w:t>
      </w:r>
      <w:r w:rsidR="00FE16E9" w:rsidRPr="00BE0D9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Национальный </w:t>
      </w:r>
      <w:r w:rsidR="00140FD2" w:rsidRPr="00BE0D9F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проект «</w:t>
      </w:r>
      <w:r w:rsidR="00140FD2" w:rsidRPr="00BE0D9F">
        <w:rPr>
          <w:rFonts w:ascii="Times New Roman" w:hAnsi="Times New Roman" w:cs="Times New Roman"/>
          <w:i/>
          <w:sz w:val="28"/>
          <w:szCs w:val="28"/>
          <w:lang w:eastAsia="ar-SA"/>
        </w:rPr>
        <w:t>Малое и среднее предпринимательство и поддержка индивидуальной предпринимательской инициативы»</w:t>
      </w:r>
      <w:r w:rsidR="008F664F" w:rsidRPr="00BE0D9F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542EC6" w:rsidRPr="00BE0D9F" w:rsidRDefault="002148A2" w:rsidP="00825173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Цифровая реальность молодежи как условие формирования новых социальных компетенций </w:t>
      </w:r>
      <w:r w:rsidR="00542EC6" w:rsidRPr="00BE0D9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(</w:t>
      </w:r>
      <w:r w:rsidR="00FE16E9" w:rsidRPr="00BE0D9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Национальный </w:t>
      </w:r>
      <w:r w:rsidR="00542EC6" w:rsidRPr="00BE0D9F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проект </w:t>
      </w:r>
      <w:r w:rsidR="00542EC6" w:rsidRPr="00BE0D9F">
        <w:rPr>
          <w:rFonts w:ascii="Times New Roman" w:hAnsi="Times New Roman" w:cs="Times New Roman"/>
          <w:i/>
          <w:sz w:val="28"/>
          <w:szCs w:val="28"/>
          <w:lang w:eastAsia="ar-SA"/>
        </w:rPr>
        <w:t>«Цифровая экономика Российской Федерации»</w:t>
      </w:r>
      <w:r w:rsidR="00542EC6" w:rsidRPr="00BE0D9F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8F664F" w:rsidRPr="00BE0D9F" w:rsidRDefault="005D475F" w:rsidP="00825173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BE0D9F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0E2528" w:rsidRPr="00BE0D9F">
        <w:rPr>
          <w:rFonts w:ascii="Times New Roman" w:hAnsi="Times New Roman" w:cs="Times New Roman"/>
          <w:sz w:val="28"/>
          <w:szCs w:val="28"/>
          <w:lang w:eastAsia="ar-SA"/>
        </w:rPr>
        <w:t>нституциональн</w:t>
      </w:r>
      <w:r w:rsidRPr="00BE0D9F"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="000E2528" w:rsidRPr="00BE0D9F">
        <w:rPr>
          <w:rFonts w:ascii="Times New Roman" w:hAnsi="Times New Roman" w:cs="Times New Roman"/>
          <w:sz w:val="28"/>
          <w:szCs w:val="28"/>
          <w:lang w:eastAsia="ar-SA"/>
        </w:rPr>
        <w:t xml:space="preserve"> регуляции </w:t>
      </w:r>
      <w:r w:rsidR="00D45789" w:rsidRPr="00BE0D9F">
        <w:rPr>
          <w:rFonts w:ascii="Times New Roman" w:hAnsi="Times New Roman" w:cs="Times New Roman"/>
          <w:sz w:val="28"/>
          <w:szCs w:val="28"/>
          <w:lang w:eastAsia="ar-SA"/>
        </w:rPr>
        <w:t xml:space="preserve">в сфере труда молодежи: </w:t>
      </w:r>
      <w:r w:rsidRPr="00BE0D9F">
        <w:rPr>
          <w:rFonts w:ascii="Times New Roman" w:hAnsi="Times New Roman" w:cs="Times New Roman"/>
          <w:sz w:val="28"/>
          <w:szCs w:val="28"/>
          <w:lang w:eastAsia="ar-SA"/>
        </w:rPr>
        <w:t xml:space="preserve">опыт и новые практики </w:t>
      </w:r>
      <w:r w:rsidR="000E2528" w:rsidRPr="00BE0D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42EC6" w:rsidRPr="00BE0D9F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542EC6" w:rsidRPr="00BE0D9F">
        <w:rPr>
          <w:rFonts w:ascii="Times New Roman" w:hAnsi="Times New Roman" w:cs="Times New Roman"/>
          <w:i/>
          <w:sz w:val="28"/>
          <w:szCs w:val="28"/>
          <w:lang w:eastAsia="ar-SA"/>
        </w:rPr>
        <w:t>Национальный проект «Производительность труда и поддержка занятости»</w:t>
      </w:r>
      <w:r w:rsidR="00542EC6" w:rsidRPr="00BE0D9F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542EC6" w:rsidRPr="00BE0D9F" w:rsidRDefault="008E74C2" w:rsidP="00825173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BE0D9F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8F664F" w:rsidRPr="00BE0D9F">
        <w:rPr>
          <w:rFonts w:ascii="Times New Roman" w:hAnsi="Times New Roman" w:cs="Times New Roman"/>
          <w:sz w:val="28"/>
          <w:szCs w:val="28"/>
          <w:lang w:eastAsia="ar-SA"/>
        </w:rPr>
        <w:t>еждународно</w:t>
      </w:r>
      <w:r w:rsidRPr="00BE0D9F">
        <w:rPr>
          <w:rFonts w:ascii="Times New Roman" w:hAnsi="Times New Roman" w:cs="Times New Roman"/>
          <w:sz w:val="28"/>
          <w:szCs w:val="28"/>
          <w:lang w:eastAsia="ar-SA"/>
        </w:rPr>
        <w:t>е молодежное</w:t>
      </w:r>
      <w:r w:rsidR="008F664F" w:rsidRPr="00BE0D9F">
        <w:rPr>
          <w:rFonts w:ascii="Times New Roman" w:hAnsi="Times New Roman" w:cs="Times New Roman"/>
          <w:sz w:val="28"/>
          <w:szCs w:val="28"/>
          <w:lang w:eastAsia="ar-SA"/>
        </w:rPr>
        <w:t xml:space="preserve"> сотрудничеств</w:t>
      </w:r>
      <w:r w:rsidRPr="00BE0D9F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8F664F" w:rsidRPr="00BE0D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E0D9F">
        <w:rPr>
          <w:rFonts w:ascii="Times New Roman" w:hAnsi="Times New Roman" w:cs="Times New Roman"/>
          <w:sz w:val="28"/>
          <w:szCs w:val="28"/>
          <w:lang w:eastAsia="ar-SA"/>
        </w:rPr>
        <w:t>как фактор глобаль</w:t>
      </w:r>
      <w:r w:rsidR="005D59D0" w:rsidRPr="00BE0D9F">
        <w:rPr>
          <w:rFonts w:ascii="Times New Roman" w:hAnsi="Times New Roman" w:cs="Times New Roman"/>
          <w:sz w:val="28"/>
          <w:szCs w:val="28"/>
          <w:lang w:eastAsia="ar-SA"/>
        </w:rPr>
        <w:t>ной интеграции</w:t>
      </w:r>
      <w:r w:rsidR="00A61C43" w:rsidRPr="00BE0D9F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542EC6" w:rsidRPr="00BE0D9F">
        <w:rPr>
          <w:rFonts w:ascii="Times New Roman" w:hAnsi="Times New Roman" w:cs="Times New Roman"/>
          <w:i/>
          <w:sz w:val="28"/>
          <w:szCs w:val="28"/>
          <w:lang w:eastAsia="ar-SA"/>
        </w:rPr>
        <w:t>Национальный проект «Международная кооперация и экспорт»</w:t>
      </w:r>
      <w:r w:rsidR="00A61C43" w:rsidRPr="00BE0D9F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A61C43" w:rsidRPr="00BE0D9F" w:rsidRDefault="00A61C43" w:rsidP="00A61C43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9D3583" w:rsidRPr="009D3583" w:rsidRDefault="00B00985" w:rsidP="009D3583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A61C43">
        <w:rPr>
          <w:rFonts w:ascii="Times New Roman" w:hAnsi="Times New Roman" w:cs="Times New Roman"/>
          <w:sz w:val="28"/>
          <w:szCs w:val="28"/>
          <w:lang w:eastAsia="ar-SA"/>
        </w:rPr>
        <w:t xml:space="preserve">К началу </w:t>
      </w:r>
      <w:r w:rsidR="008B018D" w:rsidRPr="008B018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проведения конференции</w:t>
      </w:r>
      <w:r w:rsidRPr="00A61C43">
        <w:rPr>
          <w:rFonts w:ascii="Times New Roman" w:hAnsi="Times New Roman" w:cs="Times New Roman"/>
          <w:sz w:val="28"/>
          <w:szCs w:val="28"/>
          <w:lang w:eastAsia="ar-SA"/>
        </w:rPr>
        <w:t xml:space="preserve"> планируется издание сборника материалов </w:t>
      </w:r>
      <w:r w:rsidRPr="00A61C43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A61C43">
        <w:rPr>
          <w:rFonts w:ascii="Times New Roman" w:hAnsi="Times New Roman"/>
          <w:sz w:val="28"/>
          <w:szCs w:val="28"/>
        </w:rPr>
        <w:t>научно-практической конференции «</w:t>
      </w:r>
      <w:r w:rsidRPr="00A61C43">
        <w:rPr>
          <w:rFonts w:ascii="Times New Roman" w:eastAsia="Times New Roman" w:hAnsi="Times New Roman"/>
          <w:color w:val="000000"/>
          <w:sz w:val="28"/>
          <w:szCs w:val="28"/>
        </w:rPr>
        <w:t>Государственная молодежная политика: национальные проекты 2019-2024 г.г. в социальном развитии молодежи».</w:t>
      </w:r>
    </w:p>
    <w:p w:rsidR="009D3583" w:rsidRPr="001D68B3" w:rsidRDefault="009D3583" w:rsidP="009D3583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Также сообщаем, что в рамках проведенных мероприятий запланированы </w:t>
      </w:r>
      <w:r w:rsidRPr="001D68B3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r w:rsidRPr="001D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D6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Молодежь и государственная молодежная политика в изменяющейся социокультурной реальности»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6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(объем </w:t>
      </w:r>
      <w:r w:rsidRPr="001D68B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–</w:t>
      </w:r>
      <w:r w:rsidRPr="001D6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144 часа, руководители программы повышения квалификации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1D6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Т.К. Ростовская, д.с.н., профессор, Ю.А.Зубок, д.с.н., профессор;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6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 Горбунова, д.п.н., профессор)</w:t>
      </w:r>
      <w:r w:rsidR="00140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634C" w:rsidRPr="001D68B3" w:rsidRDefault="00194E70" w:rsidP="003B6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3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</w:t>
      </w:r>
      <w:r w:rsidR="003B634C" w:rsidRPr="001D68B3">
        <w:rPr>
          <w:rFonts w:ascii="Times New Roman" w:hAnsi="Times New Roman" w:cs="Times New Roman"/>
          <w:color w:val="000000"/>
          <w:sz w:val="28"/>
          <w:szCs w:val="28"/>
        </w:rPr>
        <w:t xml:space="preserve">обозначенных мероприятиях </w:t>
      </w:r>
      <w:r w:rsidRPr="001D68B3">
        <w:rPr>
          <w:rFonts w:ascii="Times New Roman" w:hAnsi="Times New Roman" w:cs="Times New Roman"/>
          <w:color w:val="000000"/>
          <w:sz w:val="28"/>
          <w:szCs w:val="28"/>
        </w:rPr>
        <w:t xml:space="preserve">приглашаются руководители и специалисты федеральных и региональных органов по делам молодежи, </w:t>
      </w:r>
      <w:r w:rsidRPr="001D68B3">
        <w:rPr>
          <w:rFonts w:ascii="Times New Roman" w:hAnsi="Times New Roman" w:cs="Times New Roman"/>
          <w:sz w:val="28"/>
          <w:szCs w:val="28"/>
        </w:rPr>
        <w:t>ученые, докторанты, аспиранты, магистранты, преподаватели, эксперты.</w:t>
      </w:r>
    </w:p>
    <w:p w:rsidR="003B634C" w:rsidRPr="001D68B3" w:rsidRDefault="003B634C" w:rsidP="003B6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B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1D68B3">
        <w:rPr>
          <w:rFonts w:ascii="Times New Roman" w:hAnsi="Times New Roman" w:cs="Times New Roman"/>
          <w:sz w:val="28"/>
          <w:szCs w:val="28"/>
          <w:lang w:eastAsia="ar-SA"/>
        </w:rPr>
        <w:t xml:space="preserve">Для участия необходимо предоставить заявки в электронном виде по e-mail: </w:t>
      </w:r>
      <w:r w:rsidRPr="001D68B3">
        <w:rPr>
          <w:rFonts w:ascii="Times New Roman" w:hAnsi="Times New Roman" w:cs="Times New Roman"/>
          <w:sz w:val="28"/>
          <w:szCs w:val="28"/>
          <w:lang w:val="en-US"/>
        </w:rPr>
        <w:t>rostovskaya</w:t>
      </w:r>
      <w:r w:rsidRPr="001D68B3">
        <w:rPr>
          <w:rFonts w:ascii="Times New Roman" w:hAnsi="Times New Roman" w:cs="Times New Roman"/>
          <w:sz w:val="28"/>
          <w:szCs w:val="28"/>
        </w:rPr>
        <w:t>.</w:t>
      </w:r>
      <w:r w:rsidRPr="001D68B3">
        <w:rPr>
          <w:rFonts w:ascii="Times New Roman" w:hAnsi="Times New Roman" w:cs="Times New Roman"/>
          <w:sz w:val="28"/>
          <w:szCs w:val="28"/>
          <w:lang w:val="en-US"/>
        </w:rPr>
        <w:t>tamara</w:t>
      </w:r>
      <w:r w:rsidRPr="001D68B3">
        <w:rPr>
          <w:rFonts w:ascii="Times New Roman" w:hAnsi="Times New Roman" w:cs="Times New Roman"/>
          <w:sz w:val="28"/>
          <w:szCs w:val="28"/>
        </w:rPr>
        <w:t>@</w:t>
      </w:r>
      <w:r w:rsidRPr="001D68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68B3">
        <w:rPr>
          <w:rFonts w:ascii="Times New Roman" w:hAnsi="Times New Roman" w:cs="Times New Roman"/>
          <w:sz w:val="28"/>
          <w:szCs w:val="28"/>
        </w:rPr>
        <w:t>.</w:t>
      </w:r>
      <w:r w:rsidRPr="001D68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68B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68B3">
        <w:rPr>
          <w:rFonts w:ascii="Times New Roman" w:hAnsi="Times New Roman" w:cs="Times New Roman"/>
          <w:sz w:val="28"/>
          <w:szCs w:val="28"/>
        </w:rPr>
        <w:t>(приложение № 1) и тезисы, оформленные в соответствии с требованиями (приложение № 2).</w:t>
      </w:r>
    </w:p>
    <w:p w:rsidR="003B634C" w:rsidRPr="001D68B3" w:rsidRDefault="003B634C" w:rsidP="003B6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8D">
        <w:rPr>
          <w:rFonts w:ascii="Times New Roman" w:hAnsi="Times New Roman" w:cs="Times New Roman"/>
          <w:b/>
          <w:sz w:val="28"/>
          <w:szCs w:val="28"/>
          <w:lang w:eastAsia="ar-SA"/>
        </w:rPr>
        <w:t>Заявки и тезисы</w:t>
      </w:r>
      <w:r w:rsidRPr="001D68B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68B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принимаются до </w:t>
      </w:r>
      <w:r w:rsidR="00EB0A75" w:rsidRPr="001D68B3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B0098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5 февраля </w:t>
      </w:r>
      <w:r w:rsidR="00EB0A75" w:rsidRPr="001D68B3">
        <w:rPr>
          <w:rFonts w:ascii="Times New Roman" w:hAnsi="Times New Roman" w:cs="Times New Roman"/>
          <w:b/>
          <w:sz w:val="28"/>
          <w:szCs w:val="28"/>
          <w:lang w:eastAsia="ar-SA"/>
        </w:rPr>
        <w:t>20</w:t>
      </w:r>
      <w:r w:rsidR="00B00985">
        <w:rPr>
          <w:rFonts w:ascii="Times New Roman" w:hAnsi="Times New Roman" w:cs="Times New Roman"/>
          <w:b/>
          <w:sz w:val="28"/>
          <w:szCs w:val="28"/>
          <w:lang w:eastAsia="ar-SA"/>
        </w:rPr>
        <w:t>20</w:t>
      </w:r>
      <w:r w:rsidR="00EB0A75" w:rsidRPr="001D68B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года.</w:t>
      </w:r>
    </w:p>
    <w:p w:rsidR="003B634C" w:rsidRPr="001D68B3" w:rsidRDefault="003B634C" w:rsidP="003B6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3">
        <w:rPr>
          <w:rFonts w:ascii="Times New Roman" w:hAnsi="Times New Roman" w:cs="Times New Roman"/>
          <w:sz w:val="28"/>
          <w:szCs w:val="28"/>
        </w:rPr>
        <w:t>П</w:t>
      </w:r>
      <w:r w:rsidRPr="001D68B3">
        <w:rPr>
          <w:rFonts w:ascii="Times New Roman" w:hAnsi="Times New Roman" w:cs="Times New Roman"/>
          <w:sz w:val="28"/>
          <w:szCs w:val="28"/>
          <w:shd w:val="clear" w:color="auto" w:fill="FFFFFF"/>
        </w:rPr>
        <w:t>роезд и проживание иногородних участников осуществляется за счет командирующей стороны.</w:t>
      </w:r>
    </w:p>
    <w:p w:rsidR="003B634C" w:rsidRPr="001D68B3" w:rsidRDefault="001D68B3" w:rsidP="003B6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368D">
        <w:rPr>
          <w:rFonts w:ascii="Times New Roman" w:hAnsi="Times New Roman" w:cs="Times New Roman"/>
          <w:b/>
          <w:sz w:val="28"/>
          <w:szCs w:val="28"/>
          <w:lang w:eastAsia="ar-SA"/>
        </w:rPr>
        <w:t>Организационные вопросы</w:t>
      </w:r>
      <w:r w:rsidRPr="001D68B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40A9F" w:rsidRPr="008B018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в то</w:t>
      </w:r>
      <w:r w:rsidR="008B018D" w:rsidRPr="008B018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м</w:t>
      </w:r>
      <w:r w:rsidR="00140A9F">
        <w:rPr>
          <w:rFonts w:ascii="Times New Roman" w:hAnsi="Times New Roman" w:cs="Times New Roman"/>
          <w:sz w:val="28"/>
          <w:szCs w:val="28"/>
          <w:lang w:eastAsia="ar-SA"/>
        </w:rPr>
        <w:t xml:space="preserve"> числе и по проведению курсов повышения квалификации </w:t>
      </w:r>
      <w:bookmarkStart w:id="0" w:name="_GoBack"/>
      <w:bookmarkEnd w:id="0"/>
      <w:r w:rsidR="00140A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68B3">
        <w:rPr>
          <w:rFonts w:ascii="Times New Roman" w:hAnsi="Times New Roman" w:cs="Times New Roman"/>
          <w:sz w:val="28"/>
          <w:szCs w:val="28"/>
          <w:lang w:eastAsia="ar-SA"/>
        </w:rPr>
        <w:t>можно обсудить с контактными</w:t>
      </w:r>
      <w:r w:rsidR="003B634C" w:rsidRPr="001D68B3">
        <w:rPr>
          <w:rFonts w:ascii="Times New Roman" w:hAnsi="Times New Roman" w:cs="Times New Roman"/>
          <w:sz w:val="28"/>
          <w:szCs w:val="28"/>
          <w:lang w:eastAsia="ar-SA"/>
        </w:rPr>
        <w:t xml:space="preserve"> лица</w:t>
      </w:r>
      <w:r w:rsidRPr="001D68B3">
        <w:rPr>
          <w:rFonts w:ascii="Times New Roman" w:hAnsi="Times New Roman" w:cs="Times New Roman"/>
          <w:sz w:val="28"/>
          <w:szCs w:val="28"/>
          <w:lang w:eastAsia="ar-SA"/>
        </w:rPr>
        <w:t>ми</w:t>
      </w:r>
      <w:r w:rsidR="003B634C" w:rsidRPr="001D68B3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A84671" w:rsidRDefault="00A84671" w:rsidP="003B63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84671" w:rsidRDefault="003B634C" w:rsidP="00A846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67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В Москве</w:t>
      </w:r>
      <w:r w:rsidRPr="001D68B3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00368D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Ростовская Тамара Керимовна</w:t>
      </w:r>
      <w:r w:rsidRPr="001D68B3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D68B3">
        <w:rPr>
          <w:rFonts w:ascii="Times New Roman" w:hAnsi="Times New Roman" w:cs="Times New Roman"/>
          <w:bCs/>
          <w:sz w:val="28"/>
          <w:szCs w:val="28"/>
        </w:rPr>
        <w:t>8-905-558-97-91</w:t>
      </w:r>
    </w:p>
    <w:p w:rsidR="003B634C" w:rsidRDefault="003B634C" w:rsidP="00A8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A84671" w:rsidRPr="00A42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rostovskaya</w:t>
        </w:r>
        <w:r w:rsidR="00A84671" w:rsidRPr="00A429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84671" w:rsidRPr="00A42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tamara</w:t>
        </w:r>
        <w:r w:rsidR="00A84671" w:rsidRPr="00A4290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84671" w:rsidRPr="00A42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84671" w:rsidRPr="00A429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84671" w:rsidRPr="00A42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84671" w:rsidRPr="00A84671" w:rsidRDefault="00A84671" w:rsidP="00A8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71" w:rsidRDefault="003B634C" w:rsidP="00A84671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67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В Ялте</w:t>
      </w:r>
      <w:r w:rsidRPr="001D68B3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0D29F1" w:rsidRPr="0000368D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Горбунова Наталья Владимировна</w:t>
      </w:r>
      <w:r w:rsidR="000D29F1" w:rsidRPr="001D68B3">
        <w:rPr>
          <w:rFonts w:ascii="Times New Roman" w:hAnsi="Times New Roman" w:cs="Times New Roman"/>
          <w:sz w:val="28"/>
          <w:szCs w:val="28"/>
          <w:lang w:eastAsia="ar-SA"/>
        </w:rPr>
        <w:t xml:space="preserve">, 8-915-340-39-70, </w:t>
      </w:r>
    </w:p>
    <w:p w:rsidR="003B634C" w:rsidRDefault="00FE40C0" w:rsidP="00A84671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r:id="rId8" w:history="1">
        <w:r w:rsidR="00A84671" w:rsidRPr="00A42900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natalya</w:t>
        </w:r>
        <w:r w:rsidR="00A84671" w:rsidRPr="00A42900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r w:rsidR="00A84671" w:rsidRPr="00A42900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gor</w:t>
        </w:r>
        <w:r w:rsidR="00A84671" w:rsidRPr="00A42900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2008@</w:t>
        </w:r>
        <w:r w:rsidR="00A84671" w:rsidRPr="00A42900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yandex</w:t>
        </w:r>
        <w:r w:rsidR="00A84671" w:rsidRPr="00A42900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="00A84671" w:rsidRPr="00A42900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</w:p>
    <w:p w:rsidR="003B634C" w:rsidRDefault="003B634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D68B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</w:p>
    <w:p w:rsidR="003D2EAC" w:rsidRDefault="003D2EA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EAC" w:rsidRDefault="003D2EA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EAC" w:rsidRDefault="003D2EA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EAC" w:rsidRDefault="003D2EA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EAC" w:rsidRDefault="003D2EA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EAC" w:rsidRDefault="003D2EA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EAC" w:rsidRDefault="003D2EA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EAC" w:rsidRDefault="003D2EA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EAC" w:rsidRDefault="003D2EA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EAC" w:rsidRDefault="003D2EA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EAC" w:rsidRDefault="003D2EA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EAC" w:rsidRDefault="003D2EA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EAC" w:rsidRDefault="003D2EA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EAC" w:rsidRDefault="003D2EA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EAC" w:rsidRDefault="003D2EA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EAC" w:rsidRDefault="003D2EA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EAC" w:rsidRDefault="003D2EA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EAC" w:rsidRDefault="003D2EA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EAC" w:rsidRDefault="003D2EAC" w:rsidP="00194E70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42B02" w:rsidRPr="00F24802" w:rsidRDefault="00342B02" w:rsidP="00342B02">
      <w:pPr>
        <w:widowControl w:val="0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248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342B02" w:rsidRDefault="00342B02" w:rsidP="00342B02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2B02" w:rsidRPr="00EA061F" w:rsidRDefault="00342B02" w:rsidP="00342B02">
      <w:pPr>
        <w:widowControl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61F">
        <w:rPr>
          <w:rFonts w:ascii="Times New Roman" w:hAnsi="Times New Roman" w:cs="Times New Roman"/>
          <w:b/>
          <w:bCs/>
          <w:sz w:val="24"/>
          <w:szCs w:val="24"/>
        </w:rPr>
        <w:t>ЗАЯВКА НА УЧАСТИЕ В КОНФЕРЕНЦИИ</w:t>
      </w:r>
      <w:r w:rsidR="00CB3B82">
        <w:rPr>
          <w:rFonts w:ascii="Times New Roman" w:hAnsi="Times New Roman" w:cs="Times New Roman"/>
          <w:b/>
          <w:bCs/>
          <w:sz w:val="24"/>
          <w:szCs w:val="24"/>
        </w:rPr>
        <w:t xml:space="preserve"> И КУРСАХ ПОВЫШЕНИЯ КВАЛИФИКАЦИИ</w:t>
      </w:r>
    </w:p>
    <w:p w:rsidR="00342B02" w:rsidRPr="00EA061F" w:rsidRDefault="00342B02" w:rsidP="00342B02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652"/>
        <w:gridCol w:w="5812"/>
      </w:tblGrid>
      <w:tr w:rsidR="00342B02" w:rsidRPr="00F24802" w:rsidTr="008E74C2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02" w:rsidRPr="00F24802" w:rsidRDefault="00342B02" w:rsidP="008E74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02" w:rsidRPr="00F24802" w:rsidRDefault="00342B02" w:rsidP="008E74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02" w:rsidRPr="00F24802" w:rsidTr="008E74C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02" w:rsidRPr="00F24802" w:rsidRDefault="00342B02" w:rsidP="000D29F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0D2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еная</w:t>
            </w:r>
            <w:r w:rsidRPr="00F24802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0D2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епень</w:t>
            </w:r>
            <w:r w:rsidRPr="00F24802">
              <w:rPr>
                <w:rFonts w:ascii="Times New Roman" w:hAnsi="Times New Roman" w:cs="Times New Roman"/>
                <w:sz w:val="28"/>
                <w:szCs w:val="28"/>
              </w:rPr>
              <w:t>, звание, должность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02" w:rsidRPr="00F24802" w:rsidRDefault="00342B02" w:rsidP="008E74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02" w:rsidRPr="00F24802" w:rsidTr="008E74C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02" w:rsidRPr="00F24802" w:rsidRDefault="00342B02" w:rsidP="008E74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2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02" w:rsidRPr="00F24802" w:rsidRDefault="00342B02" w:rsidP="008E74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02" w:rsidRPr="00F24802" w:rsidTr="008E74C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02" w:rsidRPr="00F24802" w:rsidRDefault="00342B02" w:rsidP="008E74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2">
              <w:rPr>
                <w:rFonts w:ascii="Times New Roman" w:hAnsi="Times New Roman" w:cs="Times New Roman"/>
                <w:sz w:val="28"/>
                <w:szCs w:val="28"/>
              </w:rPr>
              <w:t>Домашний адрес (с индексом)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02" w:rsidRPr="00F24802" w:rsidRDefault="00342B02" w:rsidP="008E74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02" w:rsidRPr="00F24802" w:rsidTr="008E74C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02" w:rsidRPr="00F24802" w:rsidRDefault="00342B02" w:rsidP="008E74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24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02" w:rsidRPr="00F24802" w:rsidRDefault="00342B02" w:rsidP="008E74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02" w:rsidRPr="00F24802" w:rsidTr="008E74C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02" w:rsidRPr="00F24802" w:rsidRDefault="00342B02" w:rsidP="008E74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2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02" w:rsidRPr="00F24802" w:rsidRDefault="00342B02" w:rsidP="008E74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02" w:rsidRPr="00F24802" w:rsidTr="008E74C2">
        <w:trPr>
          <w:trHeight w:val="6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02" w:rsidRPr="00F24802" w:rsidRDefault="00342B02" w:rsidP="008E74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2">
              <w:rPr>
                <w:rFonts w:ascii="Times New Roman" w:hAnsi="Times New Roman" w:cs="Times New Roman"/>
                <w:sz w:val="28"/>
                <w:szCs w:val="28"/>
              </w:rPr>
              <w:t>Планируете ли очное участие в работе конференции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02" w:rsidRPr="00F24802" w:rsidRDefault="00342B02" w:rsidP="008E74C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42B02" w:rsidRPr="00F24802" w:rsidTr="008E74C2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02" w:rsidRPr="00F24802" w:rsidRDefault="00342B02" w:rsidP="008E74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2">
              <w:rPr>
                <w:rFonts w:ascii="Times New Roman" w:hAnsi="Times New Roman" w:cs="Times New Roman"/>
                <w:sz w:val="28"/>
                <w:szCs w:val="28"/>
              </w:rPr>
              <w:t>Нуждаетесь ли в технических средствах для презентации своего материала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02" w:rsidRPr="00F24802" w:rsidRDefault="00342B02" w:rsidP="008E74C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2B02" w:rsidRPr="00F24802" w:rsidTr="008E74C2">
        <w:trPr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02" w:rsidRPr="00F24802" w:rsidRDefault="00342B02" w:rsidP="008E74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2">
              <w:rPr>
                <w:rFonts w:ascii="Times New Roman" w:hAnsi="Times New Roman" w:cs="Times New Roman"/>
                <w:sz w:val="28"/>
                <w:szCs w:val="28"/>
              </w:rPr>
              <w:t xml:space="preserve">Нуждаетесь ли в бронировании гостиницы, </w:t>
            </w:r>
          </w:p>
          <w:p w:rsidR="00342B02" w:rsidRPr="00F24802" w:rsidRDefault="00342B02" w:rsidP="008E74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2">
              <w:rPr>
                <w:rFonts w:ascii="Times New Roman" w:hAnsi="Times New Roman" w:cs="Times New Roman"/>
                <w:sz w:val="28"/>
                <w:szCs w:val="28"/>
              </w:rPr>
              <w:t>на какой срок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02" w:rsidRPr="00F24802" w:rsidRDefault="00342B02" w:rsidP="008E74C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2B02" w:rsidRPr="00F24802" w:rsidTr="008E74C2">
        <w:trPr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02" w:rsidRPr="00F24802" w:rsidRDefault="00342B02" w:rsidP="008E74C2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02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02" w:rsidRPr="00F24802" w:rsidRDefault="00342B02" w:rsidP="008E74C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42B02" w:rsidRPr="00EA061F" w:rsidRDefault="00342B02" w:rsidP="00342B0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B02" w:rsidRPr="00EA061F" w:rsidRDefault="00342B02" w:rsidP="00342B0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B02" w:rsidRPr="00EA061F" w:rsidRDefault="00342B02" w:rsidP="00342B0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2B02" w:rsidRDefault="00342B02" w:rsidP="00342B0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06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06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06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06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06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06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06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06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061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D60" w:rsidRPr="00EA061F" w:rsidRDefault="007E0D60" w:rsidP="00342B0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2B02" w:rsidRPr="00F24802" w:rsidRDefault="00342B02" w:rsidP="00342B0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61F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EA06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06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06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06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06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06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06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06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24802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42B02" w:rsidRPr="00F24802" w:rsidRDefault="00342B02" w:rsidP="00342B0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02">
        <w:rPr>
          <w:rFonts w:ascii="Times New Roman" w:hAnsi="Times New Roman" w:cs="Times New Roman"/>
          <w:b/>
          <w:i/>
          <w:sz w:val="28"/>
          <w:szCs w:val="28"/>
        </w:rPr>
        <w:t>Требования к оформлению тезисов:</w:t>
      </w:r>
      <w:r w:rsidRPr="00F24802">
        <w:rPr>
          <w:rFonts w:ascii="Times New Roman" w:hAnsi="Times New Roman" w:cs="Times New Roman"/>
          <w:sz w:val="28"/>
          <w:szCs w:val="28"/>
        </w:rPr>
        <w:t xml:space="preserve"> </w:t>
      </w:r>
      <w:r w:rsidRPr="00F2480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24802">
        <w:rPr>
          <w:rFonts w:ascii="Times New Roman" w:hAnsi="Times New Roman" w:cs="Times New Roman"/>
          <w:sz w:val="28"/>
          <w:szCs w:val="28"/>
        </w:rPr>
        <w:t xml:space="preserve"> </w:t>
      </w:r>
      <w:r w:rsidRPr="00F2480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24802">
        <w:rPr>
          <w:rFonts w:ascii="Times New Roman" w:hAnsi="Times New Roman" w:cs="Times New Roman"/>
          <w:sz w:val="28"/>
          <w:szCs w:val="28"/>
        </w:rPr>
        <w:t xml:space="preserve">, формат страницы А-4, кегль 14, шрифт </w:t>
      </w:r>
      <w:r w:rsidRPr="00F2480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24802">
        <w:rPr>
          <w:rFonts w:ascii="Times New Roman" w:hAnsi="Times New Roman" w:cs="Times New Roman"/>
          <w:sz w:val="28"/>
          <w:szCs w:val="28"/>
        </w:rPr>
        <w:t xml:space="preserve"> </w:t>
      </w:r>
      <w:r w:rsidRPr="00F2480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24802">
        <w:rPr>
          <w:rFonts w:ascii="Times New Roman" w:hAnsi="Times New Roman" w:cs="Times New Roman"/>
          <w:sz w:val="28"/>
          <w:szCs w:val="28"/>
        </w:rPr>
        <w:t xml:space="preserve"> </w:t>
      </w:r>
      <w:r w:rsidRPr="00F2480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24802">
        <w:rPr>
          <w:rFonts w:ascii="Times New Roman" w:hAnsi="Times New Roman" w:cs="Times New Roman"/>
          <w:sz w:val="28"/>
          <w:szCs w:val="28"/>
        </w:rPr>
        <w:t xml:space="preserve">, все поля – 2,0 </w:t>
      </w:r>
      <w:r w:rsidRPr="00F248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4802">
        <w:rPr>
          <w:rFonts w:ascii="Times New Roman" w:hAnsi="Times New Roman" w:cs="Times New Roman"/>
          <w:sz w:val="28"/>
          <w:szCs w:val="28"/>
        </w:rPr>
        <w:t xml:space="preserve">м, интервал 1,5 </w:t>
      </w:r>
      <w:r w:rsidRPr="00F248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4802">
        <w:rPr>
          <w:rFonts w:ascii="Times New Roman" w:hAnsi="Times New Roman" w:cs="Times New Roman"/>
          <w:sz w:val="28"/>
          <w:szCs w:val="28"/>
        </w:rPr>
        <w:t xml:space="preserve">м. Объем публикации до </w:t>
      </w:r>
      <w:r w:rsidR="00EB0A75">
        <w:rPr>
          <w:rFonts w:ascii="Times New Roman" w:hAnsi="Times New Roman" w:cs="Times New Roman"/>
          <w:sz w:val="28"/>
          <w:szCs w:val="28"/>
        </w:rPr>
        <w:t>10</w:t>
      </w:r>
      <w:r w:rsidR="000D2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802">
        <w:rPr>
          <w:rFonts w:ascii="Times New Roman" w:hAnsi="Times New Roman" w:cs="Times New Roman"/>
          <w:sz w:val="28"/>
          <w:szCs w:val="28"/>
        </w:rPr>
        <w:t>страниц. Материалы, превышающие указанный объем, будут сокращены по усмотрению членов редколлегии.</w:t>
      </w:r>
    </w:p>
    <w:p w:rsidR="00342B02" w:rsidRPr="00F24802" w:rsidRDefault="00342B02" w:rsidP="00342B02">
      <w:pPr>
        <w:widowControl w:val="0"/>
        <w:tabs>
          <w:tab w:val="left" w:pos="227"/>
          <w:tab w:val="left" w:pos="499"/>
        </w:tabs>
        <w:autoSpaceDE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802">
        <w:rPr>
          <w:rFonts w:ascii="Times New Roman" w:hAnsi="Times New Roman" w:cs="Times New Roman"/>
          <w:sz w:val="28"/>
          <w:szCs w:val="28"/>
        </w:rPr>
        <w:t xml:space="preserve">В тексте ссылки на литературные источники приводятся в квадратных скобках (например: [1], [1–5; 9]). </w:t>
      </w:r>
      <w:r w:rsidR="008B018D">
        <w:rPr>
          <w:rFonts w:ascii="Times New Roman" w:hAnsi="Times New Roman" w:cs="Times New Roman"/>
          <w:sz w:val="28"/>
          <w:szCs w:val="28"/>
        </w:rPr>
        <w:t>Р</w:t>
      </w:r>
      <w:r w:rsidRPr="00F24802">
        <w:rPr>
          <w:rFonts w:ascii="Times New Roman" w:hAnsi="Times New Roman" w:cs="Times New Roman"/>
          <w:i/>
          <w:sz w:val="28"/>
          <w:szCs w:val="28"/>
        </w:rPr>
        <w:t>асставляются в порядке их упоминания в тексте.</w:t>
      </w:r>
    </w:p>
    <w:p w:rsidR="00342B02" w:rsidRPr="00F24802" w:rsidRDefault="00342B02" w:rsidP="00342B0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02">
        <w:rPr>
          <w:rFonts w:ascii="Times New Roman" w:hAnsi="Times New Roman" w:cs="Times New Roman"/>
          <w:sz w:val="28"/>
          <w:szCs w:val="28"/>
        </w:rPr>
        <w:t>В тексте статьи не используются «полужирный» шрифт и подчеркивания, допускается курсив.</w:t>
      </w:r>
    </w:p>
    <w:p w:rsidR="00342B02" w:rsidRPr="00F24802" w:rsidRDefault="00342B02" w:rsidP="00342B0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02">
        <w:rPr>
          <w:rFonts w:ascii="Times New Roman" w:hAnsi="Times New Roman" w:cs="Times New Roman"/>
          <w:sz w:val="28"/>
          <w:szCs w:val="28"/>
        </w:rPr>
        <w:t>Название статьи (полужирным шрифтом), инициалы, фамилия (полужирным шрифтом), название вуза, организации (полужирным шрифтом), аннотация текста и ключевые слова на русском и английском языках.</w:t>
      </w:r>
    </w:p>
    <w:p w:rsidR="00342B02" w:rsidRPr="00F24802" w:rsidRDefault="00342B02" w:rsidP="00342B0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802">
        <w:rPr>
          <w:rFonts w:ascii="Times New Roman" w:hAnsi="Times New Roman" w:cs="Times New Roman"/>
          <w:sz w:val="28"/>
          <w:szCs w:val="28"/>
        </w:rPr>
        <w:t xml:space="preserve">Аннотация содержания тезисов не более 50 слов; отделяется пустыми строками; выравнивание – по ширине; одинарный интервал; здесь и в тексте автоматический отступ («красная строка») – </w:t>
      </w:r>
      <w:smartTag w:uri="urn:schemas-microsoft-com:office:smarttags" w:element="metricconverter">
        <w:smartTagPr>
          <w:attr w:name="ProductID" w:val="1.25 см"/>
        </w:smartTagPr>
        <w:r w:rsidRPr="00F24802">
          <w:rPr>
            <w:rFonts w:ascii="Times New Roman" w:hAnsi="Times New Roman" w:cs="Times New Roman"/>
            <w:sz w:val="28"/>
            <w:szCs w:val="28"/>
          </w:rPr>
          <w:t>1.25 см</w:t>
        </w:r>
      </w:smartTag>
      <w:r w:rsidRPr="00F24802">
        <w:rPr>
          <w:rFonts w:ascii="Times New Roman" w:hAnsi="Times New Roman" w:cs="Times New Roman"/>
          <w:sz w:val="28"/>
          <w:szCs w:val="28"/>
        </w:rPr>
        <w:t>.</w:t>
      </w:r>
    </w:p>
    <w:p w:rsidR="00342B02" w:rsidRPr="00F24802" w:rsidRDefault="00342B02" w:rsidP="00342B0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802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Pr="00F24802">
        <w:rPr>
          <w:rFonts w:ascii="Times New Roman" w:hAnsi="Times New Roman" w:cs="Times New Roman"/>
          <w:sz w:val="28"/>
          <w:szCs w:val="28"/>
        </w:rPr>
        <w:t>слова и словосочетания – не более 10.</w:t>
      </w:r>
    </w:p>
    <w:p w:rsidR="00342B02" w:rsidRPr="00F24802" w:rsidRDefault="00342B02" w:rsidP="00342B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2B02" w:rsidRPr="00EA061F" w:rsidRDefault="00342B02" w:rsidP="00342B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2B02" w:rsidRDefault="00342B02"/>
    <w:p w:rsidR="00342B02" w:rsidRDefault="00342B02"/>
    <w:p w:rsidR="00342B02" w:rsidRDefault="00342B02"/>
    <w:sectPr w:rsidR="00342B02" w:rsidSect="001D68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A7" w:rsidRDefault="005F6FA7" w:rsidP="001D68B3">
      <w:pPr>
        <w:spacing w:after="0" w:line="240" w:lineRule="auto"/>
      </w:pPr>
      <w:r>
        <w:separator/>
      </w:r>
    </w:p>
  </w:endnote>
  <w:endnote w:type="continuationSeparator" w:id="0">
    <w:p w:rsidR="005F6FA7" w:rsidRDefault="005F6FA7" w:rsidP="001D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150"/>
      <w:docPartObj>
        <w:docPartGallery w:val="Page Numbers (Bottom of Page)"/>
        <w:docPartUnique/>
      </w:docPartObj>
    </w:sdtPr>
    <w:sdtContent>
      <w:p w:rsidR="008E74C2" w:rsidRDefault="00FE40C0">
        <w:pPr>
          <w:pStyle w:val="a7"/>
          <w:jc w:val="center"/>
        </w:pPr>
        <w:r>
          <w:fldChar w:fldCharType="begin"/>
        </w:r>
        <w:r w:rsidR="003D2EAC">
          <w:instrText xml:space="preserve"> PAGE   \* MERGEFORMAT </w:instrText>
        </w:r>
        <w:r>
          <w:fldChar w:fldCharType="separate"/>
        </w:r>
        <w:r w:rsidR="008B01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74C2" w:rsidRDefault="008E74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A7" w:rsidRDefault="005F6FA7" w:rsidP="001D68B3">
      <w:pPr>
        <w:spacing w:after="0" w:line="240" w:lineRule="auto"/>
      </w:pPr>
      <w:r>
        <w:separator/>
      </w:r>
    </w:p>
  </w:footnote>
  <w:footnote w:type="continuationSeparator" w:id="0">
    <w:p w:rsidR="005F6FA7" w:rsidRDefault="005F6FA7" w:rsidP="001D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E67"/>
    <w:multiLevelType w:val="hybridMultilevel"/>
    <w:tmpl w:val="D32E2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123115"/>
    <w:multiLevelType w:val="hybridMultilevel"/>
    <w:tmpl w:val="4828810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BD2614"/>
    <w:multiLevelType w:val="hybridMultilevel"/>
    <w:tmpl w:val="F740E5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507AD"/>
    <w:multiLevelType w:val="hybridMultilevel"/>
    <w:tmpl w:val="2774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B02"/>
    <w:rsid w:val="000021BB"/>
    <w:rsid w:val="0000368D"/>
    <w:rsid w:val="000508BA"/>
    <w:rsid w:val="00063430"/>
    <w:rsid w:val="000B2E69"/>
    <w:rsid w:val="000D29F1"/>
    <w:rsid w:val="000E2528"/>
    <w:rsid w:val="000F076E"/>
    <w:rsid w:val="001167AB"/>
    <w:rsid w:val="00140A9F"/>
    <w:rsid w:val="00140FD2"/>
    <w:rsid w:val="001611FA"/>
    <w:rsid w:val="00165A15"/>
    <w:rsid w:val="00194E70"/>
    <w:rsid w:val="001C647A"/>
    <w:rsid w:val="001D0EA3"/>
    <w:rsid w:val="001D5A25"/>
    <w:rsid w:val="001D68B3"/>
    <w:rsid w:val="002148A2"/>
    <w:rsid w:val="002309E9"/>
    <w:rsid w:val="002548D3"/>
    <w:rsid w:val="00292CFE"/>
    <w:rsid w:val="002A15A0"/>
    <w:rsid w:val="002F1253"/>
    <w:rsid w:val="00323A31"/>
    <w:rsid w:val="00342B02"/>
    <w:rsid w:val="003B634C"/>
    <w:rsid w:val="003D2EAC"/>
    <w:rsid w:val="00403092"/>
    <w:rsid w:val="004209DD"/>
    <w:rsid w:val="004D056A"/>
    <w:rsid w:val="00533AE4"/>
    <w:rsid w:val="00542EC6"/>
    <w:rsid w:val="005555F2"/>
    <w:rsid w:val="0056672E"/>
    <w:rsid w:val="005D475F"/>
    <w:rsid w:val="005D59D0"/>
    <w:rsid w:val="005F6FA7"/>
    <w:rsid w:val="006070DF"/>
    <w:rsid w:val="00667D97"/>
    <w:rsid w:val="006A1A65"/>
    <w:rsid w:val="006E0EDE"/>
    <w:rsid w:val="007D0A34"/>
    <w:rsid w:val="007E0D60"/>
    <w:rsid w:val="00802EBE"/>
    <w:rsid w:val="00825173"/>
    <w:rsid w:val="00865382"/>
    <w:rsid w:val="00877DC3"/>
    <w:rsid w:val="008A0838"/>
    <w:rsid w:val="008B018D"/>
    <w:rsid w:val="008E74C2"/>
    <w:rsid w:val="008F664F"/>
    <w:rsid w:val="009013EA"/>
    <w:rsid w:val="009149EE"/>
    <w:rsid w:val="00934D8C"/>
    <w:rsid w:val="00947B98"/>
    <w:rsid w:val="009D3583"/>
    <w:rsid w:val="009E40E8"/>
    <w:rsid w:val="009F12E1"/>
    <w:rsid w:val="00A075D0"/>
    <w:rsid w:val="00A55403"/>
    <w:rsid w:val="00A61C43"/>
    <w:rsid w:val="00A668F8"/>
    <w:rsid w:val="00A76F3C"/>
    <w:rsid w:val="00A77C26"/>
    <w:rsid w:val="00A84671"/>
    <w:rsid w:val="00AA3491"/>
    <w:rsid w:val="00AB08B5"/>
    <w:rsid w:val="00AC520A"/>
    <w:rsid w:val="00AD6A68"/>
    <w:rsid w:val="00B00985"/>
    <w:rsid w:val="00B67AE3"/>
    <w:rsid w:val="00B94778"/>
    <w:rsid w:val="00BB70BD"/>
    <w:rsid w:val="00BC7AB6"/>
    <w:rsid w:val="00BD609E"/>
    <w:rsid w:val="00BE0D9F"/>
    <w:rsid w:val="00C00CA4"/>
    <w:rsid w:val="00C15F3C"/>
    <w:rsid w:val="00C50145"/>
    <w:rsid w:val="00C537DA"/>
    <w:rsid w:val="00C7424E"/>
    <w:rsid w:val="00CB3B82"/>
    <w:rsid w:val="00CC7848"/>
    <w:rsid w:val="00D20B2F"/>
    <w:rsid w:val="00D31BD7"/>
    <w:rsid w:val="00D45789"/>
    <w:rsid w:val="00D95EEB"/>
    <w:rsid w:val="00DA4722"/>
    <w:rsid w:val="00E16699"/>
    <w:rsid w:val="00E16811"/>
    <w:rsid w:val="00E35E80"/>
    <w:rsid w:val="00E7714C"/>
    <w:rsid w:val="00E879E6"/>
    <w:rsid w:val="00EB0A75"/>
    <w:rsid w:val="00ED1E7E"/>
    <w:rsid w:val="00EF6A53"/>
    <w:rsid w:val="00FE16E9"/>
    <w:rsid w:val="00FE40C0"/>
    <w:rsid w:val="00FE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B02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342B02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styleId="a4">
    <w:name w:val="List Paragraph"/>
    <w:basedOn w:val="a"/>
    <w:uiPriority w:val="34"/>
    <w:qFormat/>
    <w:rsid w:val="00194E70"/>
    <w:pPr>
      <w:ind w:left="720"/>
      <w:contextualSpacing/>
    </w:pPr>
    <w:rPr>
      <w:rFonts w:eastAsiaTheme="minorEastAsia"/>
      <w:lang w:eastAsia="ru-RU"/>
    </w:rPr>
  </w:style>
  <w:style w:type="character" w:customStyle="1" w:styleId="0pt">
    <w:name w:val="Основной текст + Интервал 0 pt"/>
    <w:uiPriority w:val="99"/>
    <w:rsid w:val="00194E70"/>
    <w:rPr>
      <w:rFonts w:ascii="Times New Roman" w:hAnsi="Times New Roman" w:cs="Times New Roman"/>
      <w:spacing w:val="10"/>
      <w:sz w:val="29"/>
      <w:szCs w:val="29"/>
    </w:rPr>
  </w:style>
  <w:style w:type="paragraph" w:styleId="a5">
    <w:name w:val="header"/>
    <w:basedOn w:val="a"/>
    <w:link w:val="a6"/>
    <w:uiPriority w:val="99"/>
    <w:semiHidden/>
    <w:unhideWhenUsed/>
    <w:rsid w:val="001D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68B3"/>
  </w:style>
  <w:style w:type="paragraph" w:styleId="a7">
    <w:name w:val="footer"/>
    <w:basedOn w:val="a"/>
    <w:link w:val="a8"/>
    <w:uiPriority w:val="99"/>
    <w:unhideWhenUsed/>
    <w:rsid w:val="001D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B3"/>
  </w:style>
  <w:style w:type="paragraph" w:styleId="a9">
    <w:name w:val="Normal (Web)"/>
    <w:basedOn w:val="a"/>
    <w:rsid w:val="00D2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-gor200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tovskaya.t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ЯкунинВИ</dc:creator>
  <cp:lastModifiedBy>naukakgu</cp:lastModifiedBy>
  <cp:revision>5</cp:revision>
  <dcterms:created xsi:type="dcterms:W3CDTF">2020-01-14T14:11:00Z</dcterms:created>
  <dcterms:modified xsi:type="dcterms:W3CDTF">2020-01-16T08:25:00Z</dcterms:modified>
</cp:coreProperties>
</file>